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9F5602E" w14:textId="77777777" w:rsidR="00760F73" w:rsidRDefault="00760F73">
      <w:r>
        <w:t>COAP Executive Board Meeting</w:t>
      </w:r>
    </w:p>
    <w:p w14:paraId="5577CA9B" w14:textId="77777777" w:rsidR="00760F73" w:rsidRDefault="00760F73">
      <w:r>
        <w:t>March 10, 2011</w:t>
      </w:r>
    </w:p>
    <w:p w14:paraId="6FA48CEC" w14:textId="77777777" w:rsidR="00760F73" w:rsidRDefault="00760F73">
      <w:r>
        <w:t>Horrabin Hall 23</w:t>
      </w:r>
    </w:p>
    <w:p w14:paraId="16BF3A2A" w14:textId="77777777" w:rsidR="00760F73" w:rsidRDefault="00760F73"/>
    <w:p w14:paraId="41271D9F" w14:textId="77777777" w:rsidR="00760F73" w:rsidRDefault="00760F73" w:rsidP="00760F73">
      <w:pPr>
        <w:pStyle w:val="ListParagraph"/>
        <w:numPr>
          <w:ilvl w:val="0"/>
          <w:numId w:val="1"/>
        </w:numPr>
      </w:pPr>
      <w:r>
        <w:t>Approval of minutes from February 10, 2011 meeting – Approved (Grimm, Neally)</w:t>
      </w:r>
    </w:p>
    <w:p w14:paraId="14A837BA" w14:textId="77777777" w:rsidR="00760F73" w:rsidRDefault="00760F73" w:rsidP="00760F73">
      <w:pPr>
        <w:pStyle w:val="ListParagraph"/>
        <w:numPr>
          <w:ilvl w:val="0"/>
          <w:numId w:val="1"/>
        </w:numPr>
      </w:pPr>
      <w:r>
        <w:t>Financial Report – Tibbitts reported the Foundation account has increased $24.83 from March payroll. The current balance is $674.18.</w:t>
      </w:r>
    </w:p>
    <w:p w14:paraId="146EA1AE" w14:textId="77777777" w:rsidR="00760F73" w:rsidRDefault="00760F73" w:rsidP="00760F73">
      <w:pPr>
        <w:pStyle w:val="ListParagraph"/>
        <w:numPr>
          <w:ilvl w:val="0"/>
          <w:numId w:val="1"/>
        </w:numPr>
      </w:pPr>
      <w:r>
        <w:t>New Employees for February</w:t>
      </w:r>
    </w:p>
    <w:p w14:paraId="733D5225" w14:textId="77777777" w:rsidR="00760F73" w:rsidRDefault="00760F73" w:rsidP="00760F73">
      <w:pPr>
        <w:pStyle w:val="ListParagraph"/>
        <w:numPr>
          <w:ilvl w:val="1"/>
          <w:numId w:val="1"/>
        </w:numPr>
      </w:pPr>
      <w:r>
        <w:t>Delorean Menifee – Admissions</w:t>
      </w:r>
    </w:p>
    <w:p w14:paraId="12854FA7" w14:textId="77777777" w:rsidR="00760F73" w:rsidRDefault="00760F73" w:rsidP="00760F73">
      <w:pPr>
        <w:pStyle w:val="ListParagraph"/>
        <w:numPr>
          <w:ilvl w:val="0"/>
          <w:numId w:val="1"/>
        </w:numPr>
      </w:pPr>
      <w:r>
        <w:t>Old Business</w:t>
      </w:r>
    </w:p>
    <w:p w14:paraId="1F4D7709" w14:textId="77777777" w:rsidR="00760F73" w:rsidRDefault="00760F73" w:rsidP="00760F73">
      <w:pPr>
        <w:pStyle w:val="ListParagraph"/>
        <w:numPr>
          <w:ilvl w:val="1"/>
          <w:numId w:val="1"/>
        </w:numPr>
      </w:pPr>
      <w:r>
        <w:t>EOY – 2</w:t>
      </w:r>
      <w:r w:rsidRPr="00760F73">
        <w:rPr>
          <w:vertAlign w:val="superscript"/>
        </w:rPr>
        <w:t>nd</w:t>
      </w:r>
      <w:r>
        <w:t xml:space="preserve"> call for nominations went out in early March. We have received four to date. Becky will take care of collecting the gifts for the recipient.</w:t>
      </w:r>
    </w:p>
    <w:p w14:paraId="79DC650A" w14:textId="77777777" w:rsidR="00760F73" w:rsidRDefault="00760F73" w:rsidP="00760F73">
      <w:pPr>
        <w:pStyle w:val="ListParagraph"/>
        <w:numPr>
          <w:ilvl w:val="1"/>
          <w:numId w:val="1"/>
        </w:numPr>
      </w:pPr>
      <w:r>
        <w:t xml:space="preserve">Officer terms – A motion was made to change the officer </w:t>
      </w:r>
      <w:r w:rsidR="00DD5570">
        <w:t xml:space="preserve">terms </w:t>
      </w:r>
      <w:r>
        <w:t>(President, Vice President, Secretary/Treasurer, Past President) to one year. (Neally). Motion approved. Voting on the constitution will begin around April 1. On April 15, nominations for open positions will be sent to the constituents.</w:t>
      </w:r>
    </w:p>
    <w:p w14:paraId="171D297F" w14:textId="77777777" w:rsidR="00760F73" w:rsidRDefault="00760F73" w:rsidP="00760F73">
      <w:pPr>
        <w:pStyle w:val="ListParagraph"/>
        <w:numPr>
          <w:ilvl w:val="1"/>
          <w:numId w:val="1"/>
        </w:numPr>
      </w:pPr>
      <w:r>
        <w:t>Constitution amendments – Tibbitts will send changes to board.</w:t>
      </w:r>
    </w:p>
    <w:p w14:paraId="54CDA029" w14:textId="77777777" w:rsidR="00760F73" w:rsidRDefault="00760F73" w:rsidP="00760F73">
      <w:pPr>
        <w:pStyle w:val="ListParagraph"/>
        <w:numPr>
          <w:ilvl w:val="1"/>
          <w:numId w:val="1"/>
        </w:numPr>
      </w:pPr>
      <w:r>
        <w:t xml:space="preserve">Grievance Committee  Policy amendments – </w:t>
      </w:r>
      <w:r w:rsidR="00DD5570">
        <w:t>One Grievance Committee position</w:t>
      </w:r>
      <w:bookmarkStart w:id="0" w:name="_GoBack"/>
      <w:bookmarkEnd w:id="0"/>
      <w:r>
        <w:t xml:space="preserve"> will be seen on the upcoming ballot.</w:t>
      </w:r>
    </w:p>
    <w:p w14:paraId="6F86397B" w14:textId="77777777" w:rsidR="00760F73" w:rsidRDefault="00760F73" w:rsidP="00760F73">
      <w:pPr>
        <w:pStyle w:val="ListParagraph"/>
        <w:numPr>
          <w:ilvl w:val="0"/>
          <w:numId w:val="1"/>
        </w:numPr>
      </w:pPr>
      <w:r>
        <w:t>New Business</w:t>
      </w:r>
    </w:p>
    <w:p w14:paraId="0B5815CE" w14:textId="77777777" w:rsidR="00760F73" w:rsidRDefault="00760F73" w:rsidP="00760F73">
      <w:pPr>
        <w:pStyle w:val="ListParagraph"/>
        <w:numPr>
          <w:ilvl w:val="1"/>
          <w:numId w:val="1"/>
        </w:numPr>
      </w:pPr>
      <w:r>
        <w:t>WIU/UPI Cares committee for Food Drives – COAP appointed Joseph Haferman</w:t>
      </w:r>
    </w:p>
    <w:p w14:paraId="4D492586" w14:textId="77777777" w:rsidR="00B448A9" w:rsidRDefault="00760F73" w:rsidP="00760F73">
      <w:pPr>
        <w:pStyle w:val="ListParagraph"/>
        <w:numPr>
          <w:ilvl w:val="1"/>
          <w:numId w:val="1"/>
        </w:numPr>
      </w:pPr>
      <w:r>
        <w:t xml:space="preserve">COAP opinion on smoke free campus (SGA) – This was a request from SGA. It will be put on the agenda for the May 10 COAP </w:t>
      </w:r>
      <w:r w:rsidR="00B448A9">
        <w:t>Annual Meeting.</w:t>
      </w:r>
    </w:p>
    <w:p w14:paraId="0A316D89" w14:textId="77777777" w:rsidR="00B448A9" w:rsidRDefault="00B448A9" w:rsidP="00760F73">
      <w:pPr>
        <w:pStyle w:val="ListParagraph"/>
        <w:numPr>
          <w:ilvl w:val="1"/>
          <w:numId w:val="1"/>
        </w:numPr>
      </w:pPr>
      <w:r>
        <w:t>Election Schedule – tabled</w:t>
      </w:r>
    </w:p>
    <w:p w14:paraId="2543CACE" w14:textId="77777777" w:rsidR="00B448A9" w:rsidRDefault="00B448A9" w:rsidP="00760F73">
      <w:pPr>
        <w:pStyle w:val="ListParagraph"/>
        <w:numPr>
          <w:ilvl w:val="1"/>
          <w:numId w:val="1"/>
        </w:numPr>
      </w:pPr>
      <w:r>
        <w:t>Spring general membership meeting – tabled</w:t>
      </w:r>
    </w:p>
    <w:p w14:paraId="34C816DB" w14:textId="77777777" w:rsidR="00B448A9" w:rsidRDefault="00B448A9" w:rsidP="00B448A9">
      <w:pPr>
        <w:pStyle w:val="ListParagraph"/>
        <w:numPr>
          <w:ilvl w:val="0"/>
          <w:numId w:val="1"/>
        </w:numPr>
      </w:pPr>
      <w:r>
        <w:t>Spring 2011 Meeting Schedule – Second Thursday of the Month – 3:00 pm in Horrabin Hall 60</w:t>
      </w:r>
    </w:p>
    <w:p w14:paraId="7B21971D" w14:textId="77777777" w:rsidR="00B448A9" w:rsidRDefault="00B448A9" w:rsidP="00B448A9">
      <w:pPr>
        <w:pStyle w:val="ListParagraph"/>
        <w:numPr>
          <w:ilvl w:val="1"/>
          <w:numId w:val="1"/>
        </w:numPr>
      </w:pPr>
      <w:r>
        <w:t>April 14 – Important Meeting. We will select EOY and assign related duties</w:t>
      </w:r>
    </w:p>
    <w:p w14:paraId="52AF1F48" w14:textId="77777777" w:rsidR="00B448A9" w:rsidRDefault="00B448A9" w:rsidP="00B448A9">
      <w:pPr>
        <w:pStyle w:val="ListParagraph"/>
        <w:numPr>
          <w:ilvl w:val="1"/>
          <w:numId w:val="1"/>
        </w:numPr>
      </w:pPr>
      <w:r>
        <w:t>May 10 – UU Capitol Rooms – General Membership meeting with Drs. Goldfarb and Thomas</w:t>
      </w:r>
    </w:p>
    <w:p w14:paraId="234FEECA" w14:textId="77777777" w:rsidR="00B448A9" w:rsidRDefault="00B448A9" w:rsidP="00B448A9">
      <w:pPr>
        <w:pStyle w:val="ListParagraph"/>
        <w:numPr>
          <w:ilvl w:val="1"/>
          <w:numId w:val="1"/>
        </w:numPr>
      </w:pPr>
      <w:r>
        <w:t>May 12 – HH 60</w:t>
      </w:r>
    </w:p>
    <w:p w14:paraId="4C8888DC" w14:textId="77777777" w:rsidR="00760F73" w:rsidRDefault="00B448A9" w:rsidP="00B448A9">
      <w:pPr>
        <w:pStyle w:val="ListParagraph"/>
        <w:numPr>
          <w:ilvl w:val="0"/>
          <w:numId w:val="1"/>
        </w:numPr>
      </w:pPr>
      <w:r>
        <w:t>Meeting Adjourned at 4:14 pm (Neally, Meixner)</w:t>
      </w:r>
    </w:p>
    <w:sectPr w:rsidR="00760F73" w:rsidSect="00760F73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AB1748"/>
    <w:multiLevelType w:val="hybridMultilevel"/>
    <w:tmpl w:val="B9905F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3"/>
  <w:embedSystemFonts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doNotValidateAgainstSchema/>
  <w:doNotDemarcateInvalidXml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760F73"/>
    <w:rsid w:val="00760F73"/>
    <w:rsid w:val="00B448A9"/>
    <w:rsid w:val="00DD5570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oNotEmbedSmartTags/>
  <w:decimalSymbol w:val="."/>
  <w:listSeparator w:val=","/>
  <w14:docId w14:val="22618BA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768D"/>
    <w:pPr>
      <w:spacing w:after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ld">
    <w:name w:val="Bold"/>
    <w:basedOn w:val="Normal"/>
    <w:rsid w:val="008576CB"/>
    <w:rPr>
      <w:b/>
    </w:rPr>
  </w:style>
  <w:style w:type="paragraph" w:customStyle="1" w:styleId="Underlind">
    <w:name w:val="Underlind"/>
    <w:basedOn w:val="Normal"/>
    <w:rsid w:val="009E72A6"/>
    <w:pPr>
      <w:widowControl w:val="0"/>
      <w:autoSpaceDE w:val="0"/>
      <w:autoSpaceDN w:val="0"/>
      <w:adjustRightInd w:val="0"/>
    </w:pPr>
    <w:rPr>
      <w:b/>
      <w:u w:val="single"/>
    </w:rPr>
  </w:style>
  <w:style w:type="paragraph" w:customStyle="1" w:styleId="italics">
    <w:name w:val="italics"/>
    <w:basedOn w:val="Normal"/>
    <w:rsid w:val="009E72A6"/>
    <w:rPr>
      <w:i/>
    </w:rPr>
  </w:style>
  <w:style w:type="paragraph" w:styleId="ListParagraph">
    <w:name w:val="List Paragraph"/>
    <w:basedOn w:val="Normal"/>
    <w:uiPriority w:val="34"/>
    <w:qFormat/>
    <w:rsid w:val="00760F7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234</Words>
  <Characters>1337</Characters>
  <Application>Microsoft Macintosh Word</Application>
  <DocSecurity>0</DocSecurity>
  <Lines>11</Lines>
  <Paragraphs>3</Paragraphs>
  <ScaleCrop>false</ScaleCrop>
  <Company>Western Illinois University</Company>
  <LinksUpToDate>false</LinksUpToDate>
  <CharactersWithSpaces>1568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Dana Moon</dc:creator>
  <cp:keywords/>
  <cp:lastModifiedBy>Dana Moon</cp:lastModifiedBy>
  <cp:revision>2</cp:revision>
  <dcterms:created xsi:type="dcterms:W3CDTF">2011-04-13T18:25:00Z</dcterms:created>
  <dcterms:modified xsi:type="dcterms:W3CDTF">2011-04-14T16:04:00Z</dcterms:modified>
</cp:coreProperties>
</file>