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234C5" w:rsidRDefault="003F459A">
      <w:pPr>
        <w:ind w:firstLine="720"/>
        <w:jc w:val="center"/>
        <w:rPr>
          <w:rFonts w:ascii="Times New Roman" w:eastAsia="Times New Roman" w:hAnsi="Times New Roman" w:cs="Times New Roman"/>
        </w:rPr>
      </w:pPr>
      <w:r>
        <w:rPr>
          <w:rFonts w:ascii="Times New Roman" w:eastAsia="Times New Roman" w:hAnsi="Times New Roman" w:cs="Times New Roman"/>
        </w:rPr>
        <w:t>Writing Instruction in the Disciplines (WID) Council</w:t>
      </w:r>
    </w:p>
    <w:p w14:paraId="00000002" w14:textId="50C14344" w:rsidR="00E234C5" w:rsidRDefault="004F401D">
      <w:pPr>
        <w:jc w:val="center"/>
        <w:rPr>
          <w:rFonts w:ascii="Times New Roman" w:eastAsia="Times New Roman" w:hAnsi="Times New Roman" w:cs="Times New Roman"/>
        </w:rPr>
      </w:pPr>
      <w:r>
        <w:rPr>
          <w:rFonts w:ascii="Times New Roman" w:eastAsia="Times New Roman" w:hAnsi="Times New Roman" w:cs="Times New Roman"/>
        </w:rPr>
        <w:t>Minutes</w:t>
      </w:r>
    </w:p>
    <w:p w14:paraId="00000003" w14:textId="77777777" w:rsidR="00E234C5" w:rsidRDefault="003F459A">
      <w:pPr>
        <w:jc w:val="center"/>
        <w:rPr>
          <w:rFonts w:ascii="Times New Roman" w:eastAsia="Times New Roman" w:hAnsi="Times New Roman" w:cs="Times New Roman"/>
        </w:rPr>
      </w:pPr>
      <w:r>
        <w:rPr>
          <w:rFonts w:ascii="Times New Roman" w:eastAsia="Times New Roman" w:hAnsi="Times New Roman" w:cs="Times New Roman"/>
        </w:rPr>
        <w:t>November 18, 2024</w:t>
      </w:r>
    </w:p>
    <w:p w14:paraId="00000004" w14:textId="77777777" w:rsidR="00E234C5" w:rsidRDefault="003F459A">
      <w:pPr>
        <w:jc w:val="center"/>
        <w:rPr>
          <w:rFonts w:ascii="Times New Roman" w:eastAsia="Times New Roman" w:hAnsi="Times New Roman" w:cs="Times New Roman"/>
        </w:rPr>
      </w:pPr>
      <w:r>
        <w:rPr>
          <w:rFonts w:ascii="Times New Roman" w:eastAsia="Times New Roman" w:hAnsi="Times New Roman" w:cs="Times New Roman"/>
        </w:rPr>
        <w:t>3:30-4:30 pm, Zoom meeting</w:t>
      </w:r>
    </w:p>
    <w:p w14:paraId="00000005" w14:textId="77777777" w:rsidR="00E234C5" w:rsidRDefault="003F459A">
      <w:pPr>
        <w:rPr>
          <w:rFonts w:ascii="Times New Roman" w:eastAsia="Times New Roman" w:hAnsi="Times New Roman" w:cs="Times New Roman"/>
        </w:rPr>
      </w:pPr>
      <w:r>
        <w:rPr>
          <w:rFonts w:ascii="Times New Roman" w:eastAsia="Times New Roman" w:hAnsi="Times New Roman" w:cs="Times New Roman"/>
        </w:rPr>
        <w:br/>
      </w:r>
    </w:p>
    <w:p w14:paraId="00000006" w14:textId="77777777" w:rsidR="00E234C5" w:rsidRDefault="00E234C5">
      <w:pPr>
        <w:jc w:val="center"/>
        <w:rPr>
          <w:rFonts w:ascii="Times New Roman" w:eastAsia="Times New Roman" w:hAnsi="Times New Roman" w:cs="Times New Roman"/>
        </w:rPr>
      </w:pPr>
    </w:p>
    <w:p w14:paraId="00000007" w14:textId="77777777" w:rsidR="00E234C5" w:rsidRDefault="003F459A">
      <w:pPr>
        <w:rPr>
          <w:rFonts w:ascii="Times New Roman" w:eastAsia="Times New Roman" w:hAnsi="Times New Roman" w:cs="Times New Roman"/>
        </w:rPr>
      </w:pPr>
      <w:r>
        <w:rPr>
          <w:rFonts w:ascii="Times New Roman" w:eastAsia="Times New Roman" w:hAnsi="Times New Roman" w:cs="Times New Roman"/>
        </w:rPr>
        <w:t>Members: Roberta Di Carmine, Nathan Miczo (Chair), Kaycee Peterman (Recording Secretary), Craig Tollini, Daniel Barclay (ex-officio), Ashley Beardsley (ex-officio). Hollie Mason.</w:t>
      </w:r>
    </w:p>
    <w:p w14:paraId="00000008" w14:textId="77777777" w:rsidR="00E234C5" w:rsidRDefault="00E234C5">
      <w:pPr>
        <w:jc w:val="both"/>
        <w:rPr>
          <w:rFonts w:ascii="Times New Roman" w:eastAsia="Times New Roman" w:hAnsi="Times New Roman" w:cs="Times New Roman"/>
        </w:rPr>
      </w:pPr>
    </w:p>
    <w:p w14:paraId="00000009"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rPr>
        <w:t>Guests: Jim McQuillan, In Lee</w:t>
      </w:r>
    </w:p>
    <w:p w14:paraId="0000000A" w14:textId="77777777" w:rsidR="00E234C5" w:rsidRDefault="00E234C5">
      <w:pPr>
        <w:jc w:val="both"/>
        <w:rPr>
          <w:rFonts w:ascii="Times New Roman" w:eastAsia="Times New Roman" w:hAnsi="Times New Roman" w:cs="Times New Roman"/>
        </w:rPr>
      </w:pPr>
    </w:p>
    <w:p w14:paraId="0000000B" w14:textId="77777777" w:rsidR="00E234C5" w:rsidRDefault="003F459A">
      <w:pPr>
        <w:jc w:val="both"/>
        <w:rPr>
          <w:rFonts w:ascii="Times New Roman" w:eastAsia="Times New Roman" w:hAnsi="Times New Roman" w:cs="Times New Roman"/>
          <w:u w:val="single"/>
        </w:rPr>
      </w:pPr>
      <w:r>
        <w:rPr>
          <w:rFonts w:ascii="Times New Roman" w:eastAsia="Times New Roman" w:hAnsi="Times New Roman" w:cs="Times New Roman"/>
          <w:u w:val="single"/>
        </w:rPr>
        <w:t xml:space="preserve">1.  Call to order  </w:t>
      </w:r>
      <w:r>
        <w:rPr>
          <w:rFonts w:ascii="Times New Roman" w:eastAsia="Times New Roman" w:hAnsi="Times New Roman" w:cs="Times New Roman"/>
        </w:rPr>
        <w:t>3:32</w:t>
      </w:r>
    </w:p>
    <w:p w14:paraId="0000000C" w14:textId="77777777" w:rsidR="00E234C5" w:rsidRDefault="00E234C5">
      <w:pPr>
        <w:rPr>
          <w:rFonts w:ascii="Times New Roman" w:eastAsia="Times New Roman" w:hAnsi="Times New Roman" w:cs="Times New Roman"/>
        </w:rPr>
      </w:pPr>
    </w:p>
    <w:p w14:paraId="0000000D" w14:textId="77777777" w:rsidR="00E234C5" w:rsidRDefault="003F459A">
      <w:pPr>
        <w:jc w:val="both"/>
        <w:rPr>
          <w:rFonts w:ascii="Times New Roman" w:eastAsia="Times New Roman" w:hAnsi="Times New Roman" w:cs="Times New Roman"/>
          <w:u w:val="single"/>
        </w:rPr>
      </w:pPr>
      <w:r>
        <w:rPr>
          <w:rFonts w:ascii="Times New Roman" w:eastAsia="Times New Roman" w:hAnsi="Times New Roman" w:cs="Times New Roman"/>
          <w:u w:val="single"/>
        </w:rPr>
        <w:t xml:space="preserve">2.  Approval of Agenda </w:t>
      </w:r>
    </w:p>
    <w:p w14:paraId="0000000E"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rPr>
        <w:t>Agenda order changed to accommodate guests.</w:t>
      </w:r>
    </w:p>
    <w:p w14:paraId="0000000F"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rPr>
        <w:t>Nathan Miczo made the motion and a second was made by Craig Tollini. The motion passed.</w:t>
      </w:r>
    </w:p>
    <w:p w14:paraId="00000010" w14:textId="77777777" w:rsidR="00E234C5" w:rsidRDefault="00E234C5">
      <w:pPr>
        <w:jc w:val="both"/>
        <w:rPr>
          <w:rFonts w:ascii="Times New Roman" w:eastAsia="Times New Roman" w:hAnsi="Times New Roman" w:cs="Times New Roman"/>
          <w:u w:val="single"/>
        </w:rPr>
      </w:pPr>
    </w:p>
    <w:p w14:paraId="00000011"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u w:val="single"/>
        </w:rPr>
        <w:t>3.  Approval of Minutes</w:t>
      </w:r>
    </w:p>
    <w:p w14:paraId="00000012" w14:textId="77777777" w:rsidR="00E234C5" w:rsidRDefault="00E234C5">
      <w:pPr>
        <w:jc w:val="both"/>
        <w:rPr>
          <w:rFonts w:ascii="Times New Roman" w:eastAsia="Times New Roman" w:hAnsi="Times New Roman" w:cs="Times New Roman"/>
        </w:rPr>
      </w:pPr>
    </w:p>
    <w:p w14:paraId="00000013" w14:textId="77777777" w:rsidR="00E234C5" w:rsidRDefault="003F459A">
      <w:pPr>
        <w:numPr>
          <w:ilvl w:val="0"/>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last meeting: October 28, 2024</w:t>
      </w:r>
    </w:p>
    <w:p w14:paraId="00000014" w14:textId="77777777" w:rsidR="00E234C5" w:rsidRDefault="003F459A">
      <w:pPr>
        <w:numPr>
          <w:ilvl w:val="1"/>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It was determined to review the meeting minutes at the next meeting due to a new course proposal. </w:t>
      </w:r>
    </w:p>
    <w:p w14:paraId="00000015" w14:textId="77777777" w:rsidR="00E234C5" w:rsidRDefault="00E234C5">
      <w:pPr>
        <w:jc w:val="both"/>
        <w:rPr>
          <w:rFonts w:ascii="Times New Roman" w:eastAsia="Times New Roman" w:hAnsi="Times New Roman" w:cs="Times New Roman"/>
        </w:rPr>
      </w:pPr>
    </w:p>
    <w:p w14:paraId="00000016"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u w:val="single"/>
        </w:rPr>
        <w:t>4.  New Course WID Designation</w:t>
      </w:r>
    </w:p>
    <w:p w14:paraId="00000017" w14:textId="77777777" w:rsidR="00E234C5" w:rsidRDefault="00E234C5">
      <w:pPr>
        <w:jc w:val="both"/>
        <w:rPr>
          <w:rFonts w:ascii="Times New Roman" w:eastAsia="Times New Roman" w:hAnsi="Times New Roman" w:cs="Times New Roman"/>
        </w:rPr>
      </w:pPr>
    </w:p>
    <w:p w14:paraId="00000018"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rPr>
        <w:tab/>
        <w:t>IS 325</w:t>
      </w:r>
    </w:p>
    <w:p w14:paraId="00000019" w14:textId="77777777" w:rsidR="00E234C5" w:rsidRDefault="003F459A">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In Lee and James McQuillan provided information about the course.</w:t>
      </w:r>
    </w:p>
    <w:p w14:paraId="0000001A" w14:textId="77777777" w:rsidR="00E234C5" w:rsidRDefault="003F459A">
      <w:pPr>
        <w:pBdr>
          <w:top w:val="nil"/>
          <w:left w:val="nil"/>
          <w:bottom w:val="nil"/>
          <w:right w:val="nil"/>
          <w:between w:val="nil"/>
        </w:pBdr>
        <w:ind w:left="21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This course is being presented as a WID course as their current WID course is being eliminated.  </w:t>
      </w:r>
    </w:p>
    <w:p w14:paraId="0000001B" w14:textId="77777777" w:rsidR="00E234C5" w:rsidRDefault="003F459A">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After much discussion it was determined that the syllabus submitted for IS 325 reflected the current course and not the modification that were discussed in the WID course proposal form.</w:t>
      </w:r>
    </w:p>
    <w:p w14:paraId="0000001C" w14:textId="77777777" w:rsidR="00E234C5" w:rsidRDefault="003F459A">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WID Council members raised the following concerns about the proposed IS 325 course:</w:t>
      </w:r>
    </w:p>
    <w:p w14:paraId="0000001D" w14:textId="77777777" w:rsidR="00E234C5" w:rsidRDefault="003F459A">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writing components of the course don’t appear to be writing in the discipline aspects. Council members encouraged Lee to incorporate more of the “Business Cases,” “Project Charters,” and “Risk Management Plans” into the assignments as was discussed don the proposal. </w:t>
      </w:r>
    </w:p>
    <w:p w14:paraId="0000001E" w14:textId="77777777" w:rsidR="00E234C5" w:rsidRDefault="003F459A">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Discussion surrounding group projects and cross-cultural activity/collaboration was had. </w:t>
      </w:r>
    </w:p>
    <w:p w14:paraId="0000001F" w14:textId="77777777" w:rsidR="00E234C5" w:rsidRDefault="003F459A">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Lee was encouraged to ensure the syllabus was clear and transparent to students regarding the WID requirements such as the number of pages required for each writing assignment, etc. </w:t>
      </w:r>
    </w:p>
    <w:p w14:paraId="00000020" w14:textId="77777777" w:rsidR="00E234C5" w:rsidRDefault="003F459A">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It was determined that Council members will email Kaycee their comments for improving the syllabus to meet WID guidelines by Tuesday evening and Kaycee will forward the emails to James and In by Wednesday. The course will be revisited at the 12/2/2024 meeting. </w:t>
      </w:r>
    </w:p>
    <w:p w14:paraId="00000021" w14:textId="77777777" w:rsidR="00E234C5" w:rsidRDefault="00E234C5">
      <w:pPr>
        <w:rPr>
          <w:rFonts w:ascii="Times New Roman" w:eastAsia="Times New Roman" w:hAnsi="Times New Roman" w:cs="Times New Roman"/>
        </w:rPr>
      </w:pPr>
    </w:p>
    <w:p w14:paraId="00000022"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u w:val="single"/>
        </w:rPr>
        <w:t>5.  Continuing Business:</w:t>
      </w:r>
      <w:r>
        <w:rPr>
          <w:rFonts w:ascii="Times New Roman" w:eastAsia="Times New Roman" w:hAnsi="Times New Roman" w:cs="Times New Roman"/>
        </w:rPr>
        <w:t xml:space="preserve">  CBT Review</w:t>
      </w:r>
    </w:p>
    <w:p w14:paraId="00000023" w14:textId="77777777" w:rsidR="00E234C5" w:rsidRDefault="00E234C5">
      <w:pPr>
        <w:jc w:val="both"/>
        <w:rPr>
          <w:rFonts w:ascii="Times New Roman" w:eastAsia="Times New Roman" w:hAnsi="Times New Roman" w:cs="Times New Roman"/>
        </w:rPr>
      </w:pPr>
    </w:p>
    <w:p w14:paraId="00000024" w14:textId="77777777" w:rsidR="00E234C5" w:rsidRDefault="003F459A">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AGRI340</w:t>
      </w:r>
    </w:p>
    <w:p w14:paraId="00000025" w14:textId="77777777" w:rsidR="00E234C5" w:rsidRDefault="003F459A">
      <w:pPr>
        <w:pBdr>
          <w:top w:val="nil"/>
          <w:left w:val="nil"/>
          <w:bottom w:val="nil"/>
          <w:right w:val="nil"/>
          <w:between w:val="nil"/>
        </w:pBdr>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WID concerns with course:</w:t>
      </w:r>
    </w:p>
    <w:p w14:paraId="00000026" w14:textId="77777777" w:rsidR="00E234C5" w:rsidRDefault="003F459A">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Pager requirements are not indicated on the syllabus</w:t>
      </w:r>
    </w:p>
    <w:p w14:paraId="00000027" w14:textId="77777777" w:rsidR="00E234C5" w:rsidRDefault="003F459A">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Eng 180 and 280 prerequisites are missing on the syllabus</w:t>
      </w:r>
    </w:p>
    <w:p w14:paraId="00000028" w14:textId="77777777" w:rsidR="00E234C5" w:rsidRDefault="003F459A">
      <w:pPr>
        <w:ind w:firstLine="720"/>
        <w:jc w:val="both"/>
        <w:rPr>
          <w:rFonts w:ascii="Times New Roman" w:eastAsia="Times New Roman" w:hAnsi="Times New Roman" w:cs="Times New Roman"/>
        </w:rPr>
      </w:pPr>
      <w:r>
        <w:rPr>
          <w:rFonts w:ascii="Times New Roman" w:eastAsia="Times New Roman" w:hAnsi="Times New Roman" w:cs="Times New Roman"/>
        </w:rPr>
        <w:t>Nathan will address these with the instructor.</w:t>
      </w:r>
    </w:p>
    <w:p w14:paraId="00000029" w14:textId="77777777" w:rsidR="00E234C5" w:rsidRDefault="003F459A">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CS491</w:t>
      </w:r>
    </w:p>
    <w:p w14:paraId="0000002A" w14:textId="77777777" w:rsidR="00E234C5" w:rsidRDefault="003F459A">
      <w:pPr>
        <w:pBdr>
          <w:top w:val="nil"/>
          <w:left w:val="nil"/>
          <w:bottom w:val="nil"/>
          <w:right w:val="nil"/>
          <w:between w:val="nil"/>
        </w:pBdr>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WID concerns with course:</w:t>
      </w:r>
    </w:p>
    <w:p w14:paraId="0000002B" w14:textId="77777777" w:rsidR="00E234C5" w:rsidRDefault="003F459A">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Eng 180 and 280 prerequisites are missing on the syllabus</w:t>
      </w:r>
    </w:p>
    <w:p w14:paraId="0000002C" w14:textId="77777777" w:rsidR="00E234C5" w:rsidRDefault="003F459A">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Course objectives don’t indicate disciplinary writing. </w:t>
      </w:r>
    </w:p>
    <w:p w14:paraId="0000002D" w14:textId="77777777" w:rsidR="00E234C5" w:rsidRDefault="003F459A">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Unsure if there are 20 pages of writing required for this course </w:t>
      </w:r>
    </w:p>
    <w:p w14:paraId="0000002E" w14:textId="77777777" w:rsidR="00E234C5" w:rsidRDefault="003F459A">
      <w:pPr>
        <w:ind w:firstLine="720"/>
        <w:jc w:val="both"/>
        <w:rPr>
          <w:rFonts w:ascii="Times New Roman" w:eastAsia="Times New Roman" w:hAnsi="Times New Roman" w:cs="Times New Roman"/>
        </w:rPr>
      </w:pPr>
      <w:r>
        <w:rPr>
          <w:rFonts w:ascii="Times New Roman" w:eastAsia="Times New Roman" w:hAnsi="Times New Roman" w:cs="Times New Roman"/>
        </w:rPr>
        <w:t>Nathan will address these with the instructor.</w:t>
      </w:r>
    </w:p>
    <w:p w14:paraId="0000002F" w14:textId="77777777" w:rsidR="00E234C5" w:rsidRDefault="00E234C5">
      <w:pPr>
        <w:ind w:left="720"/>
        <w:jc w:val="both"/>
        <w:rPr>
          <w:rFonts w:ascii="Times New Roman" w:eastAsia="Times New Roman" w:hAnsi="Times New Roman" w:cs="Times New Roman"/>
        </w:rPr>
      </w:pPr>
    </w:p>
    <w:p w14:paraId="00000030" w14:textId="77777777" w:rsidR="00E234C5" w:rsidRDefault="003F459A">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CS492</w:t>
      </w:r>
    </w:p>
    <w:p w14:paraId="00000031" w14:textId="77777777" w:rsidR="00E234C5" w:rsidRDefault="003F459A">
      <w:pPr>
        <w:pBdr>
          <w:top w:val="nil"/>
          <w:left w:val="nil"/>
          <w:bottom w:val="nil"/>
          <w:right w:val="nil"/>
          <w:between w:val="nil"/>
        </w:pBdr>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WID concerns with course:</w:t>
      </w:r>
    </w:p>
    <w:p w14:paraId="00000032" w14:textId="77777777" w:rsidR="00E234C5" w:rsidRDefault="003F459A">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The form on the shared drive indicates the issues and concerns.</w:t>
      </w:r>
    </w:p>
    <w:p w14:paraId="00000033" w14:textId="77777777" w:rsidR="00E234C5" w:rsidRDefault="003F459A">
      <w:pPr>
        <w:ind w:firstLine="720"/>
        <w:jc w:val="both"/>
        <w:rPr>
          <w:rFonts w:ascii="Times New Roman" w:eastAsia="Times New Roman" w:hAnsi="Times New Roman" w:cs="Times New Roman"/>
        </w:rPr>
      </w:pPr>
      <w:r>
        <w:rPr>
          <w:rFonts w:ascii="Times New Roman" w:eastAsia="Times New Roman" w:hAnsi="Times New Roman" w:cs="Times New Roman"/>
        </w:rPr>
        <w:t xml:space="preserve">Nathan will summarize the comments for both CS 491 and 492 and will email the </w:t>
      </w:r>
      <w:r>
        <w:rPr>
          <w:rFonts w:ascii="Times New Roman" w:eastAsia="Times New Roman" w:hAnsi="Times New Roman" w:cs="Times New Roman"/>
        </w:rPr>
        <w:tab/>
        <w:t>instructor.</w:t>
      </w:r>
    </w:p>
    <w:p w14:paraId="00000034" w14:textId="77777777" w:rsidR="00E234C5" w:rsidRDefault="003F459A">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ENGR490</w:t>
      </w:r>
    </w:p>
    <w:p w14:paraId="00000035" w14:textId="77777777" w:rsidR="00E234C5" w:rsidRDefault="003F459A">
      <w:pPr>
        <w:pBdr>
          <w:top w:val="nil"/>
          <w:left w:val="nil"/>
          <w:bottom w:val="nil"/>
          <w:right w:val="nil"/>
          <w:between w:val="nil"/>
        </w:pBdr>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WID concerns with course:</w:t>
      </w:r>
    </w:p>
    <w:p w14:paraId="00000036" w14:textId="77777777" w:rsidR="00E234C5" w:rsidRDefault="003F459A">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Very similar to what has been said with the previous comments. The checklist form was completed and included on the shared drive. </w:t>
      </w:r>
    </w:p>
    <w:p w14:paraId="00000037" w14:textId="77777777" w:rsidR="00E234C5" w:rsidRDefault="003F459A">
      <w:pPr>
        <w:ind w:left="720"/>
        <w:jc w:val="both"/>
        <w:rPr>
          <w:rFonts w:ascii="Times New Roman" w:eastAsia="Times New Roman" w:hAnsi="Times New Roman" w:cs="Times New Roman"/>
        </w:rPr>
      </w:pPr>
      <w:r>
        <w:rPr>
          <w:rFonts w:ascii="Times New Roman" w:eastAsia="Times New Roman" w:hAnsi="Times New Roman" w:cs="Times New Roman"/>
        </w:rPr>
        <w:t>Nathan will address the concerns noted on the form with the instructor.</w:t>
      </w:r>
    </w:p>
    <w:p w14:paraId="00000038" w14:textId="77777777" w:rsidR="00E234C5" w:rsidRDefault="00E234C5">
      <w:pPr>
        <w:ind w:left="720"/>
        <w:jc w:val="both"/>
        <w:rPr>
          <w:rFonts w:ascii="Times New Roman" w:eastAsia="Times New Roman" w:hAnsi="Times New Roman" w:cs="Times New Roman"/>
        </w:rPr>
      </w:pPr>
    </w:p>
    <w:p w14:paraId="00000039" w14:textId="77777777" w:rsidR="00E234C5" w:rsidRDefault="003F459A">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ET/CSTM493</w:t>
      </w:r>
    </w:p>
    <w:p w14:paraId="0000003A" w14:textId="77777777" w:rsidR="00E234C5" w:rsidRDefault="003F459A">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Will wait </w:t>
      </w:r>
      <w:r>
        <w:rPr>
          <w:rFonts w:ascii="Times New Roman" w:eastAsia="Times New Roman" w:hAnsi="Times New Roman" w:cs="Times New Roman"/>
        </w:rPr>
        <w:t>until the 12</w:t>
      </w:r>
      <w:r>
        <w:rPr>
          <w:rFonts w:ascii="Times New Roman" w:eastAsia="Times New Roman" w:hAnsi="Times New Roman" w:cs="Times New Roman"/>
          <w:color w:val="000000"/>
        </w:rPr>
        <w:t>/2 meeting once the WID Council member is here to discuss.</w:t>
      </w:r>
    </w:p>
    <w:p w14:paraId="0000003B"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rPr>
        <w:tab/>
      </w:r>
    </w:p>
    <w:p w14:paraId="0000003C"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u w:val="single"/>
        </w:rPr>
        <w:t>5. New Business</w:t>
      </w:r>
    </w:p>
    <w:p w14:paraId="0000003D" w14:textId="77777777" w:rsidR="00E234C5" w:rsidRDefault="00E234C5">
      <w:pPr>
        <w:jc w:val="both"/>
        <w:rPr>
          <w:rFonts w:ascii="Times New Roman" w:eastAsia="Times New Roman" w:hAnsi="Times New Roman" w:cs="Times New Roman"/>
        </w:rPr>
      </w:pPr>
    </w:p>
    <w:p w14:paraId="0000003E" w14:textId="77777777" w:rsidR="00E234C5" w:rsidRDefault="003F459A">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Next meeting will be December 2, 2024</w:t>
      </w:r>
    </w:p>
    <w:p w14:paraId="0000003F" w14:textId="77777777" w:rsidR="00E234C5" w:rsidRDefault="003F459A">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Doug Fountain- Grad Council is having a conference.</w:t>
      </w:r>
    </w:p>
    <w:p w14:paraId="00000040" w14:textId="77777777" w:rsidR="00E234C5" w:rsidRDefault="003F459A">
      <w:pPr>
        <w:numPr>
          <w:ilvl w:val="1"/>
          <w:numId w:val="4"/>
        </w:numPr>
        <w:pBdr>
          <w:top w:val="nil"/>
          <w:left w:val="nil"/>
          <w:bottom w:val="nil"/>
          <w:right w:val="nil"/>
          <w:between w:val="nil"/>
        </w:pBdr>
        <w:jc w:val="both"/>
        <w:rPr>
          <w:rFonts w:ascii="Times New Roman" w:eastAsia="Times New Roman" w:hAnsi="Times New Roman" w:cs="Times New Roman"/>
          <w:color w:val="000000"/>
        </w:rPr>
      </w:pPr>
      <w:bookmarkStart w:id="0" w:name="_heading=h.30j0zll" w:colFirst="0" w:colLast="0"/>
      <w:bookmarkEnd w:id="0"/>
      <w:r>
        <w:rPr>
          <w:rFonts w:ascii="Times New Roman" w:eastAsia="Times New Roman" w:hAnsi="Times New Roman" w:cs="Times New Roman"/>
          <w:color w:val="000000"/>
        </w:rPr>
        <w:t xml:space="preserve">Nathan will email out the flyer to the WID Council members. </w:t>
      </w:r>
    </w:p>
    <w:p w14:paraId="00000041" w14:textId="77777777" w:rsidR="00E234C5" w:rsidRDefault="003F459A">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Kaycee reported on RPTH’s low enrolled WID course.</w:t>
      </w:r>
    </w:p>
    <w:p w14:paraId="00000042" w14:textId="77777777" w:rsidR="00E234C5" w:rsidRDefault="00E234C5">
      <w:pPr>
        <w:jc w:val="both"/>
        <w:rPr>
          <w:rFonts w:ascii="Times New Roman" w:eastAsia="Times New Roman" w:hAnsi="Times New Roman" w:cs="Times New Roman"/>
        </w:rPr>
      </w:pPr>
    </w:p>
    <w:p w14:paraId="00000043"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rPr>
        <w:t>Meeting adjourned 4:31pm</w:t>
      </w:r>
    </w:p>
    <w:p w14:paraId="00000044"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rPr>
        <w:t>Motion made by Craig Tollini and a second by Ashley Beardsley</w:t>
      </w:r>
    </w:p>
    <w:p w14:paraId="00000045" w14:textId="77777777" w:rsidR="00E234C5" w:rsidRDefault="00E234C5">
      <w:pPr>
        <w:jc w:val="both"/>
        <w:rPr>
          <w:rFonts w:ascii="Times New Roman" w:eastAsia="Times New Roman" w:hAnsi="Times New Roman" w:cs="Times New Roman"/>
        </w:rPr>
      </w:pPr>
    </w:p>
    <w:p w14:paraId="00000046" w14:textId="77777777" w:rsidR="00E234C5" w:rsidRDefault="003F459A">
      <w:pPr>
        <w:jc w:val="both"/>
        <w:rPr>
          <w:rFonts w:ascii="Times New Roman" w:eastAsia="Times New Roman" w:hAnsi="Times New Roman" w:cs="Times New Roman"/>
        </w:rPr>
      </w:pPr>
      <w:r>
        <w:rPr>
          <w:rFonts w:ascii="Times New Roman" w:eastAsia="Times New Roman" w:hAnsi="Times New Roman" w:cs="Times New Roman"/>
        </w:rPr>
        <w:t>Respectfully submitted by Kaycee Peterman</w:t>
      </w:r>
    </w:p>
    <w:p w14:paraId="00000047" w14:textId="77777777" w:rsidR="00E234C5" w:rsidRDefault="00E234C5">
      <w:pPr>
        <w:jc w:val="both"/>
        <w:rPr>
          <w:rFonts w:ascii="Times New Roman" w:eastAsia="Times New Roman" w:hAnsi="Times New Roman" w:cs="Times New Roman"/>
        </w:rPr>
      </w:pPr>
    </w:p>
    <w:sectPr w:rsidR="00E234C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B0D59"/>
    <w:multiLevelType w:val="multilevel"/>
    <w:tmpl w:val="7876EB9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5833C3D"/>
    <w:multiLevelType w:val="multilevel"/>
    <w:tmpl w:val="5E2C16F0"/>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 w15:restartNumberingAfterBreak="0">
    <w:nsid w:val="6E78416B"/>
    <w:multiLevelType w:val="multilevel"/>
    <w:tmpl w:val="AC3CF9C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79AA4227"/>
    <w:multiLevelType w:val="multilevel"/>
    <w:tmpl w:val="25A6A73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029069341">
    <w:abstractNumId w:val="1"/>
  </w:num>
  <w:num w:numId="2" w16cid:durableId="1666736140">
    <w:abstractNumId w:val="0"/>
  </w:num>
  <w:num w:numId="3" w16cid:durableId="1441148293">
    <w:abstractNumId w:val="2"/>
  </w:num>
  <w:num w:numId="4" w16cid:durableId="6583882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34C5"/>
    <w:rsid w:val="003F459A"/>
    <w:rsid w:val="004F401D"/>
    <w:rsid w:val="005902DD"/>
    <w:rsid w:val="00E23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39A57"/>
  <w15:docId w15:val="{072CD8A1-CD83-4588-9C2C-391DFB47E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2386C"/>
    <w:pPr>
      <w:ind w:left="720"/>
      <w:contextualSpacing/>
    </w:pPr>
  </w:style>
  <w:style w:type="character" w:styleId="Hyperlink">
    <w:name w:val="Hyperlink"/>
    <w:basedOn w:val="DefaultParagraphFont"/>
    <w:uiPriority w:val="99"/>
    <w:unhideWhenUsed/>
    <w:rsid w:val="00F649C3"/>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jtukpc">
    <w:name w:val="jtukpc"/>
    <w:basedOn w:val="DefaultParagraphFont"/>
    <w:rsid w:val="00770AB2"/>
  </w:style>
  <w:style w:type="character" w:customStyle="1" w:styleId="UnresolvedMention1">
    <w:name w:val="Unresolved Mention1"/>
    <w:basedOn w:val="DefaultParagraphFont"/>
    <w:uiPriority w:val="99"/>
    <w:semiHidden/>
    <w:unhideWhenUsed/>
    <w:rsid w:val="001F20FA"/>
    <w:rPr>
      <w:color w:val="605E5C"/>
      <w:shd w:val="clear" w:color="auto" w:fill="E1DFDD"/>
    </w:rPr>
  </w:style>
  <w:style w:type="character" w:styleId="FollowedHyperlink">
    <w:name w:val="FollowedHyperlink"/>
    <w:basedOn w:val="DefaultParagraphFont"/>
    <w:uiPriority w:val="99"/>
    <w:semiHidden/>
    <w:unhideWhenUsed/>
    <w:rsid w:val="0039079B"/>
    <w:rPr>
      <w:color w:val="954F72" w:themeColor="followedHyperlink"/>
      <w:u w:val="single"/>
    </w:rPr>
  </w:style>
  <w:style w:type="character" w:customStyle="1" w:styleId="il">
    <w:name w:val="il"/>
    <w:basedOn w:val="DefaultParagraphFont"/>
    <w:rsid w:val="007D65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B4oBN+avwpmb2XpeknVo744WGw==">CgMxLjAyCWguMzBqMHpsbDgAciExdmc0UlhrdzloeEdhTVlZclNURWdzOXZyYVpXT0RlV3E=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492</Words>
  <Characters>2808</Characters>
  <Application>Microsoft Office Word</Application>
  <DocSecurity>0</DocSecurity>
  <Lines>23</Lines>
  <Paragraphs>6</Paragraphs>
  <ScaleCrop>false</ScaleCrop>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3</cp:revision>
  <cp:lastPrinted>2025-08-07T13:22:00Z</cp:lastPrinted>
  <dcterms:created xsi:type="dcterms:W3CDTF">2025-02-07T16:56:00Z</dcterms:created>
  <dcterms:modified xsi:type="dcterms:W3CDTF">2025-08-07T13:22:00Z</dcterms:modified>
</cp:coreProperties>
</file>